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del cuerpo humano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nombra las partes del cuerpo humano y sus funciones.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 las partes del cuerpo y puede asociarlas con sus funciones básicas.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Aprendizaje basado en juegos, actividades prácticas, y uso de canciones.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Muñecos, láminas del cuerpo humano, videos educativos, materiales de arte.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pueden señalar y nombrar al menos 5 partes del cuerpo humano.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trabajos en grupo, y manualidades.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para verbalizar.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tarjetas con imágenes para facilitar la identificación y práctica.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al cuerpo humano, presentación de láminas y discusión.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de identificación de partes del cuerpo con muñecos.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artística: dibujar y etiquetar el cuerpo humano.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Canciones sobre partes del cuerpo, aprendizaje a través del movimiento.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lúdica: juego de preguntas sobre el cuerpo humano.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2026-03-02T04:54:14+00:00</dcterms:created>
  <dcterms:modified xsi:type="dcterms:W3CDTF">2026-03-02T04:54:14+00:00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